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2C" w:rsidRDefault="003F3A2C" w:rsidP="002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398"/>
        <w:gridCol w:w="425"/>
        <w:gridCol w:w="5107"/>
      </w:tblGrid>
      <w:tr w:rsidR="00846BEA" w:rsidTr="00846BEA">
        <w:tc>
          <w:tcPr>
            <w:tcW w:w="4395" w:type="dxa"/>
            <w:hideMark/>
          </w:tcPr>
          <w:p w:rsidR="00846BEA" w:rsidRDefault="00846BEA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Профсоюзным комитетом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______________________С.М.Козинова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 28 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августа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25" w:type="dxa"/>
          </w:tcPr>
          <w:p w:rsidR="00846BEA" w:rsidRDefault="00846BEA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846BEA" w:rsidRDefault="00846BEA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УТВЕРЖДАЮ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Директор МБОУ СКНШДС № 71 «Аист»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______________________Л.А.Новикова</w:t>
            </w:r>
            <w:proofErr w:type="spellEnd"/>
          </w:p>
          <w:p w:rsidR="00846BEA" w:rsidRDefault="00846BEA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28 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августа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846BEA" w:rsidRDefault="00846BEA" w:rsidP="00846BEA">
      <w:pPr>
        <w:rPr>
          <w:rFonts w:ascii="Calibri" w:eastAsia="Calibri" w:hAnsi="Calibri"/>
          <w:sz w:val="28"/>
          <w:szCs w:val="28"/>
          <w:lang w:eastAsia="ru-RU"/>
        </w:rPr>
      </w:pPr>
    </w:p>
    <w:p w:rsidR="00846BEA" w:rsidRDefault="00846BEA" w:rsidP="00846BEA">
      <w:pPr>
        <w:rPr>
          <w:sz w:val="28"/>
          <w:szCs w:val="28"/>
          <w:lang w:eastAsia="ru-RU"/>
        </w:rPr>
      </w:pPr>
    </w:p>
    <w:p w:rsidR="00846BEA" w:rsidRDefault="00846BEA" w:rsidP="00846BEA">
      <w:pPr>
        <w:rPr>
          <w:sz w:val="28"/>
          <w:szCs w:val="28"/>
          <w:lang w:eastAsia="ru-RU"/>
        </w:rPr>
      </w:pPr>
    </w:p>
    <w:p w:rsidR="00846BEA" w:rsidRDefault="00846BEA" w:rsidP="00846BEA">
      <w:pPr>
        <w:rPr>
          <w:lang w:eastAsia="ru-RU"/>
        </w:rPr>
      </w:pPr>
    </w:p>
    <w:p w:rsidR="00846BEA" w:rsidRDefault="00846BEA" w:rsidP="0084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:rsidR="00846BEA" w:rsidRDefault="00846BEA" w:rsidP="0084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о Комиссии по этике</w:t>
      </w:r>
    </w:p>
    <w:p w:rsidR="00846BEA" w:rsidRDefault="00846BEA" w:rsidP="00846B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МБОУ</w:t>
      </w:r>
    </w:p>
    <w:p w:rsidR="00846BEA" w:rsidRDefault="00846BEA" w:rsidP="00846B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«Специальная (коррекционная) </w:t>
      </w:r>
    </w:p>
    <w:p w:rsidR="00846BEA" w:rsidRDefault="00846BEA" w:rsidP="00846B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начальная школа – детский сад №71 «Аист» для обучающихся, воспитанников с ограниченными возможностями здоровья»</w:t>
      </w:r>
    </w:p>
    <w:p w:rsidR="00846BEA" w:rsidRDefault="00846BEA" w:rsidP="00846BEA">
      <w:pPr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EA" w:rsidRDefault="00846BEA" w:rsidP="00846B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398"/>
        <w:gridCol w:w="425"/>
        <w:gridCol w:w="5107"/>
      </w:tblGrid>
      <w:tr w:rsidR="00846BEA" w:rsidTr="00846BEA">
        <w:trPr>
          <w:trHeight w:val="1747"/>
        </w:trPr>
        <w:tc>
          <w:tcPr>
            <w:tcW w:w="4395" w:type="dxa"/>
          </w:tcPr>
          <w:p w:rsidR="00846BEA" w:rsidRDefault="00846BEA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46BEA" w:rsidRDefault="00846BEA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hideMark/>
          </w:tcPr>
          <w:p w:rsidR="00846BEA" w:rsidRDefault="00846BEA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Принято на общем собрании трудового коллектива МБОУ СКНШДС № 71 «Аист»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______________________Т.Б.Игнатенкова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28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  <w:t>августа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846BEA" w:rsidRDefault="00846B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</w:tc>
      </w:tr>
    </w:tbl>
    <w:p w:rsidR="00846BEA" w:rsidRDefault="00846BEA" w:rsidP="00846BEA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46BEA" w:rsidRDefault="00846BEA" w:rsidP="00846BEA">
      <w:pPr>
        <w:rPr>
          <w:rFonts w:ascii="Calibri" w:hAnsi="Calibri"/>
        </w:rPr>
      </w:pPr>
    </w:p>
    <w:p w:rsidR="00846BEA" w:rsidRDefault="00846BEA" w:rsidP="002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BEA" w:rsidRPr="003F3A2C" w:rsidRDefault="00846BEA" w:rsidP="002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A2C" w:rsidRPr="0021685F" w:rsidRDefault="003F3A2C" w:rsidP="0021685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685F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 xml:space="preserve">1.1 Комиссия по этике действует на основании Устава </w:t>
      </w:r>
      <w:r w:rsidR="00F7296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F72962" w:rsidRPr="003425A9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начальная школа - детский сад № 71 «Аист» для обучающихся, воспитанников с ограниченными возможностями здоровья»</w:t>
      </w:r>
      <w:r w:rsidR="00F72962">
        <w:rPr>
          <w:rFonts w:ascii="Times New Roman" w:hAnsi="Times New Roman" w:cs="Times New Roman"/>
          <w:sz w:val="23"/>
          <w:szCs w:val="23"/>
        </w:rPr>
        <w:t xml:space="preserve"> (далее МБОУ СКНШДС № 71 «Аист») </w:t>
      </w:r>
      <w:r w:rsidRPr="0021685F">
        <w:rPr>
          <w:rFonts w:ascii="Times New Roman" w:hAnsi="Times New Roman" w:cs="Times New Roman"/>
          <w:sz w:val="23"/>
          <w:szCs w:val="23"/>
        </w:rPr>
        <w:t>и настоящего положения.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1.2.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Комиссия по этике (далее – комиссия) является совещательным органом, действующим на общественных началах для рассмотрения конфликтов, споров и противоречий, возникающих между участниками образовательного процесса, а также нарушения Кодекса поведения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для участников образовательного процесса.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1.3.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Комиссия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взаимодействует с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 xml:space="preserve">администрацией и органами самоуправления </w:t>
      </w:r>
      <w:r w:rsidR="00CA575B">
        <w:rPr>
          <w:rFonts w:ascii="Times New Roman" w:hAnsi="Times New Roman" w:cs="Times New Roman"/>
          <w:sz w:val="23"/>
          <w:szCs w:val="23"/>
        </w:rPr>
        <w:t>МБОУ СКНШДС № 71 «Аист»</w:t>
      </w:r>
      <w:r w:rsidRPr="0021685F">
        <w:rPr>
          <w:rFonts w:ascii="Times New Roman" w:hAnsi="Times New Roman" w:cs="Times New Roman"/>
          <w:sz w:val="23"/>
          <w:szCs w:val="23"/>
        </w:rPr>
        <w:t>.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1.4.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В состав Комиссии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входят по 2</w:t>
      </w:r>
      <w:r w:rsidR="00CA575B">
        <w:rPr>
          <w:rFonts w:ascii="Times New Roman" w:hAnsi="Times New Roman" w:cs="Times New Roman"/>
          <w:sz w:val="23"/>
          <w:szCs w:val="23"/>
        </w:rPr>
        <w:t>-3</w:t>
      </w:r>
      <w:r w:rsidRPr="0021685F">
        <w:rPr>
          <w:rFonts w:ascii="Times New Roman" w:hAnsi="Times New Roman" w:cs="Times New Roman"/>
          <w:sz w:val="23"/>
          <w:szCs w:val="23"/>
        </w:rPr>
        <w:t xml:space="preserve"> п</w:t>
      </w:r>
      <w:r w:rsidR="00CA575B">
        <w:rPr>
          <w:rFonts w:ascii="Times New Roman" w:hAnsi="Times New Roman" w:cs="Times New Roman"/>
          <w:sz w:val="23"/>
          <w:szCs w:val="23"/>
        </w:rPr>
        <w:t xml:space="preserve">редставителя от педагогической </w:t>
      </w:r>
      <w:r w:rsidRPr="0021685F">
        <w:rPr>
          <w:rFonts w:ascii="Times New Roman" w:hAnsi="Times New Roman" w:cs="Times New Roman"/>
          <w:sz w:val="23"/>
          <w:szCs w:val="23"/>
        </w:rPr>
        <w:t xml:space="preserve">и родительской общественности </w:t>
      </w:r>
      <w:r w:rsidR="00CA575B">
        <w:rPr>
          <w:rFonts w:ascii="Times New Roman" w:hAnsi="Times New Roman" w:cs="Times New Roman"/>
          <w:sz w:val="23"/>
          <w:szCs w:val="23"/>
        </w:rPr>
        <w:t>МБОУ СКНШДС № 71 «Аист»</w:t>
      </w:r>
      <w:r w:rsidRPr="0021685F">
        <w:rPr>
          <w:rFonts w:ascii="Times New Roman" w:hAnsi="Times New Roman" w:cs="Times New Roman"/>
          <w:sz w:val="23"/>
          <w:szCs w:val="23"/>
        </w:rPr>
        <w:t>, избираемые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 xml:space="preserve">соответствующими органами самоуправления. Персональный состав комиссии утверждается приказом по </w:t>
      </w:r>
      <w:r w:rsidR="00CA575B">
        <w:rPr>
          <w:rFonts w:ascii="Times New Roman" w:hAnsi="Times New Roman" w:cs="Times New Roman"/>
          <w:sz w:val="23"/>
          <w:szCs w:val="23"/>
        </w:rPr>
        <w:t>МБОУ СКНШДС № 71 «Аист»</w:t>
      </w:r>
      <w:r w:rsidRPr="0021685F">
        <w:rPr>
          <w:rFonts w:ascii="Times New Roman" w:hAnsi="Times New Roman" w:cs="Times New Roman"/>
          <w:sz w:val="23"/>
          <w:szCs w:val="23"/>
        </w:rPr>
        <w:t>.</w:t>
      </w:r>
    </w:p>
    <w:p w:rsidR="003F3A2C" w:rsidRPr="0021685F" w:rsidRDefault="003F3A2C" w:rsidP="0021685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685F">
        <w:rPr>
          <w:rFonts w:ascii="Times New Roman" w:hAnsi="Times New Roman" w:cs="Times New Roman"/>
          <w:b/>
          <w:sz w:val="23"/>
          <w:szCs w:val="23"/>
        </w:rPr>
        <w:t>2. Задачи и функции</w:t>
      </w:r>
      <w:r w:rsidR="00F729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b/>
          <w:sz w:val="23"/>
          <w:szCs w:val="23"/>
        </w:rPr>
        <w:t>Комиссии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 xml:space="preserve">2.1. Задачами Комиссии по этике являются: </w:t>
      </w:r>
    </w:p>
    <w:p w:rsidR="003F3A2C" w:rsidRPr="0021685F" w:rsidRDefault="003F3A2C" w:rsidP="0021685F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развитие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сотрудничества и взаимопонимания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между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участниками образовательного процесса</w:t>
      </w:r>
    </w:p>
    <w:p w:rsidR="003F3A2C" w:rsidRPr="0021685F" w:rsidRDefault="003F3A2C" w:rsidP="0021685F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п</w:t>
      </w:r>
      <w:r w:rsidR="00046E9D">
        <w:rPr>
          <w:rFonts w:ascii="Times New Roman" w:hAnsi="Times New Roman" w:cs="Times New Roman"/>
          <w:sz w:val="23"/>
          <w:szCs w:val="23"/>
        </w:rPr>
        <w:t>рофилактика школьных конфликтов</w:t>
      </w:r>
      <w:r w:rsidRPr="0021685F">
        <w:rPr>
          <w:rFonts w:ascii="Times New Roman" w:hAnsi="Times New Roman" w:cs="Times New Roman"/>
          <w:sz w:val="23"/>
          <w:szCs w:val="23"/>
        </w:rPr>
        <w:t>;</w:t>
      </w:r>
    </w:p>
    <w:p w:rsidR="003F3A2C" w:rsidRPr="0021685F" w:rsidRDefault="003F3A2C" w:rsidP="0021685F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поиск компромиссного решения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при возникновении конфликтной ситуации;</w:t>
      </w:r>
    </w:p>
    <w:p w:rsidR="003F3A2C" w:rsidRPr="0021685F" w:rsidRDefault="003F3A2C" w:rsidP="0021685F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1685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соблюдением Кодекса поведения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всеми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участниками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="00CA575B">
        <w:rPr>
          <w:rFonts w:ascii="Times New Roman" w:hAnsi="Times New Roman" w:cs="Times New Roman"/>
          <w:sz w:val="23"/>
          <w:szCs w:val="23"/>
        </w:rPr>
        <w:t>образовательного процесса</w:t>
      </w:r>
      <w:r w:rsidRPr="0021685F">
        <w:rPr>
          <w:rFonts w:ascii="Times New Roman" w:hAnsi="Times New Roman" w:cs="Times New Roman"/>
          <w:sz w:val="23"/>
          <w:szCs w:val="23"/>
        </w:rPr>
        <w:t>;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2.2.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Комиссия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осуществляет следующие функции:</w:t>
      </w:r>
    </w:p>
    <w:p w:rsidR="003F3A2C" w:rsidRPr="0021685F" w:rsidRDefault="003F3A2C" w:rsidP="0021685F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заслушивает информацию об имевших место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нарушениях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Кодекса поведения со стороны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участников образовательного процесса.</w:t>
      </w:r>
    </w:p>
    <w:p w:rsidR="003F3A2C" w:rsidRPr="0021685F" w:rsidRDefault="003F3A2C" w:rsidP="0021685F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предпринимает меры для того, чтобы информация об этических нарушениях была максимально полной и всесторонней;</w:t>
      </w:r>
    </w:p>
    <w:p w:rsidR="003F3A2C" w:rsidRPr="0021685F" w:rsidRDefault="003F3A2C" w:rsidP="0021685F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предлагает после обсуждения способы разрешения проблемы,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позволяющие примирить участников конфликта;</w:t>
      </w:r>
    </w:p>
    <w:p w:rsidR="003F3A2C" w:rsidRPr="0021685F" w:rsidRDefault="003F3A2C" w:rsidP="0021685F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в случае грубых или систематических нарушений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Кодекса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может предлагать администрации методы наказания нарушителя;</w:t>
      </w:r>
    </w:p>
    <w:p w:rsidR="003F3A2C" w:rsidRPr="0021685F" w:rsidRDefault="003F3A2C" w:rsidP="0021685F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защищает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участников образовательного процесса, в случае нарушения их прав и свобод.</w:t>
      </w:r>
    </w:p>
    <w:p w:rsidR="003F3A2C" w:rsidRPr="0021685F" w:rsidRDefault="003F3A2C" w:rsidP="0021685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685F">
        <w:rPr>
          <w:rFonts w:ascii="Times New Roman" w:hAnsi="Times New Roman" w:cs="Times New Roman"/>
          <w:b/>
          <w:sz w:val="23"/>
          <w:szCs w:val="23"/>
        </w:rPr>
        <w:t>3. Права</w:t>
      </w:r>
      <w:r w:rsidR="00F729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b/>
          <w:sz w:val="23"/>
          <w:szCs w:val="23"/>
        </w:rPr>
        <w:t>Комиссии.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3.1. Комиссия по этике имеет право:</w:t>
      </w:r>
    </w:p>
    <w:p w:rsidR="003F3A2C" w:rsidRPr="0021685F" w:rsidRDefault="003F3A2C" w:rsidP="0021685F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готовить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рекомендации для всех участников спора или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конфликтной ситуации</w:t>
      </w:r>
    </w:p>
    <w:p w:rsidR="003F3A2C" w:rsidRPr="0021685F" w:rsidRDefault="003F3A2C" w:rsidP="0021685F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принимать решение по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вопросам, входящим в её компетенцию;</w:t>
      </w:r>
    </w:p>
    <w:p w:rsidR="003F3A2C" w:rsidRPr="0021685F" w:rsidRDefault="003F3A2C" w:rsidP="0021685F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 xml:space="preserve">обращаться к администрации </w:t>
      </w:r>
      <w:r w:rsidR="00CA575B">
        <w:rPr>
          <w:rFonts w:ascii="Times New Roman" w:hAnsi="Times New Roman" w:cs="Times New Roman"/>
          <w:sz w:val="23"/>
          <w:szCs w:val="23"/>
        </w:rPr>
        <w:t>МБОУ СКНШДС № 71 «Аист»</w:t>
      </w:r>
      <w:r w:rsidRPr="0021685F">
        <w:rPr>
          <w:rFonts w:ascii="Times New Roman" w:hAnsi="Times New Roman" w:cs="Times New Roman"/>
          <w:sz w:val="23"/>
          <w:szCs w:val="23"/>
        </w:rPr>
        <w:t xml:space="preserve"> для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принятия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решений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по преодолению конфликтной ситуации или принятия мер к нарушителям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Кодекса поведения;</w:t>
      </w:r>
    </w:p>
    <w:p w:rsidR="003F3A2C" w:rsidRPr="0021685F" w:rsidRDefault="003F3A2C" w:rsidP="0021685F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 xml:space="preserve">пользоваться оргтехникой и необходимыми канцелярскими принадлежностями при оформлении документации комиссии. </w:t>
      </w:r>
    </w:p>
    <w:p w:rsidR="003F3A2C" w:rsidRPr="0021685F" w:rsidRDefault="003F3A2C" w:rsidP="0021685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685F">
        <w:rPr>
          <w:rFonts w:ascii="Times New Roman" w:hAnsi="Times New Roman" w:cs="Times New Roman"/>
          <w:b/>
          <w:sz w:val="23"/>
          <w:szCs w:val="23"/>
        </w:rPr>
        <w:t>4. Организация деятельности Комиссии по этике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4.1. Решения Комиссии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принимаются большинством голосов при наличии на заседании не менее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2/3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 xml:space="preserve">её членов. При равном количестве голосов решающим является голос председателя Комиссии. </w:t>
      </w:r>
    </w:p>
    <w:p w:rsidR="003F3A2C" w:rsidRPr="0021685F" w:rsidRDefault="003F3A2C" w:rsidP="0021685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685F">
        <w:rPr>
          <w:rFonts w:ascii="Times New Roman" w:hAnsi="Times New Roman" w:cs="Times New Roman"/>
          <w:b/>
          <w:sz w:val="23"/>
          <w:szCs w:val="23"/>
        </w:rPr>
        <w:t>5. Документация</w:t>
      </w:r>
      <w:r w:rsidR="00F729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b/>
          <w:sz w:val="23"/>
          <w:szCs w:val="23"/>
        </w:rPr>
        <w:t>Комиссии по этике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5.1. Документация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Комиссии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включает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протоколы заседаний, первичную документацию по рассматриваемым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вопросам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(заявления</w:t>
      </w:r>
      <w:proofErr w:type="gramStart"/>
      <w:r w:rsidRPr="0021685F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21685F">
        <w:rPr>
          <w:rFonts w:ascii="Times New Roman" w:hAnsi="Times New Roman" w:cs="Times New Roman"/>
          <w:sz w:val="23"/>
          <w:szCs w:val="23"/>
        </w:rPr>
        <w:t xml:space="preserve"> докладные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и объяснительные записки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85F">
        <w:rPr>
          <w:rFonts w:ascii="Times New Roman" w:hAnsi="Times New Roman" w:cs="Times New Roman"/>
          <w:sz w:val="23"/>
          <w:szCs w:val="23"/>
        </w:rPr>
        <w:t>т.д</w:t>
      </w:r>
      <w:proofErr w:type="spellEnd"/>
      <w:r w:rsidRPr="0021685F">
        <w:rPr>
          <w:rFonts w:ascii="Times New Roman" w:hAnsi="Times New Roman" w:cs="Times New Roman"/>
          <w:sz w:val="23"/>
          <w:szCs w:val="23"/>
        </w:rPr>
        <w:t xml:space="preserve"> .), а также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другие справочные и аналитические материалы.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5.2. Заседания Комиссии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оформляются протоколом. Протоколы подписываются председателем.</w:t>
      </w:r>
    </w:p>
    <w:p w:rsidR="003F3A2C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5.3. Оформленный протокол представляется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директору школы для принятия решения.</w:t>
      </w:r>
    </w:p>
    <w:p w:rsidR="00AC1860" w:rsidRPr="0021685F" w:rsidRDefault="003F3A2C" w:rsidP="002168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85F">
        <w:rPr>
          <w:rFonts w:ascii="Times New Roman" w:hAnsi="Times New Roman" w:cs="Times New Roman"/>
          <w:sz w:val="23"/>
          <w:szCs w:val="23"/>
        </w:rPr>
        <w:t>5.4.</w:t>
      </w:r>
      <w:r w:rsidR="00F72962">
        <w:rPr>
          <w:rFonts w:ascii="Times New Roman" w:hAnsi="Times New Roman" w:cs="Times New Roman"/>
          <w:sz w:val="23"/>
          <w:szCs w:val="23"/>
        </w:rPr>
        <w:t xml:space="preserve"> </w:t>
      </w:r>
      <w:r w:rsidRPr="0021685F">
        <w:rPr>
          <w:rFonts w:ascii="Times New Roman" w:hAnsi="Times New Roman" w:cs="Times New Roman"/>
          <w:sz w:val="23"/>
          <w:szCs w:val="23"/>
        </w:rPr>
        <w:t>Нумерация протоколов ведется от начала года.</w:t>
      </w:r>
    </w:p>
    <w:sectPr w:rsidR="00AC1860" w:rsidRPr="0021685F" w:rsidSect="0021685F">
      <w:footerReference w:type="default" r:id="rId8"/>
      <w:pgSz w:w="11906" w:h="16838"/>
      <w:pgMar w:top="709" w:right="850" w:bottom="567" w:left="1701" w:header="708" w:footer="12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FC" w:rsidRDefault="00BE71FC" w:rsidP="003F3A2C">
      <w:pPr>
        <w:spacing w:after="0" w:line="240" w:lineRule="auto"/>
      </w:pPr>
      <w:r>
        <w:separator/>
      </w:r>
    </w:p>
  </w:endnote>
  <w:endnote w:type="continuationSeparator" w:id="0">
    <w:p w:rsidR="00BE71FC" w:rsidRDefault="00BE71FC" w:rsidP="003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766"/>
      <w:docPartObj>
        <w:docPartGallery w:val="Page Numbers (Bottom of Page)"/>
        <w:docPartUnique/>
      </w:docPartObj>
    </w:sdtPr>
    <w:sdtContent>
      <w:p w:rsidR="003F3A2C" w:rsidRDefault="00E71885">
        <w:pPr>
          <w:pStyle w:val="a5"/>
          <w:jc w:val="center"/>
        </w:pPr>
        <w:fldSimple w:instr=" PAGE   \* MERGEFORMAT ">
          <w:r w:rsidR="00846BEA">
            <w:rPr>
              <w:noProof/>
            </w:rPr>
            <w:t>2</w:t>
          </w:r>
        </w:fldSimple>
      </w:p>
    </w:sdtContent>
  </w:sdt>
  <w:p w:rsidR="003F3A2C" w:rsidRDefault="003F3A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FC" w:rsidRDefault="00BE71FC" w:rsidP="003F3A2C">
      <w:pPr>
        <w:spacing w:after="0" w:line="240" w:lineRule="auto"/>
      </w:pPr>
      <w:r>
        <w:separator/>
      </w:r>
    </w:p>
  </w:footnote>
  <w:footnote w:type="continuationSeparator" w:id="0">
    <w:p w:rsidR="00BE71FC" w:rsidRDefault="00BE71FC" w:rsidP="003F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375"/>
    <w:multiLevelType w:val="hybridMultilevel"/>
    <w:tmpl w:val="9B6AA922"/>
    <w:lvl w:ilvl="0" w:tplc="9080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21612"/>
    <w:multiLevelType w:val="hybridMultilevel"/>
    <w:tmpl w:val="E4E6F50A"/>
    <w:lvl w:ilvl="0" w:tplc="9080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2395"/>
    <w:multiLevelType w:val="hybridMultilevel"/>
    <w:tmpl w:val="71623D84"/>
    <w:lvl w:ilvl="0" w:tplc="9080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2C"/>
    <w:rsid w:val="00046E9D"/>
    <w:rsid w:val="00164C93"/>
    <w:rsid w:val="0021685F"/>
    <w:rsid w:val="002E280F"/>
    <w:rsid w:val="003F3A2C"/>
    <w:rsid w:val="008117F7"/>
    <w:rsid w:val="00846BEA"/>
    <w:rsid w:val="00AC1860"/>
    <w:rsid w:val="00B46D26"/>
    <w:rsid w:val="00BA4D0B"/>
    <w:rsid w:val="00BE71FC"/>
    <w:rsid w:val="00CA575B"/>
    <w:rsid w:val="00D93579"/>
    <w:rsid w:val="00E71885"/>
    <w:rsid w:val="00F7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A2C"/>
  </w:style>
  <w:style w:type="paragraph" w:styleId="a5">
    <w:name w:val="footer"/>
    <w:basedOn w:val="a"/>
    <w:link w:val="a6"/>
    <w:uiPriority w:val="99"/>
    <w:unhideWhenUsed/>
    <w:rsid w:val="003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A2C"/>
  </w:style>
  <w:style w:type="paragraph" w:styleId="a7">
    <w:name w:val="List Paragraph"/>
    <w:basedOn w:val="a"/>
    <w:uiPriority w:val="34"/>
    <w:qFormat/>
    <w:rsid w:val="003F3A2C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846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A190-E9DE-4354-89D4-F48C1FE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МБСКОУ</dc:creator>
  <cp:keywords/>
  <dc:description/>
  <cp:lastModifiedBy>пользователь</cp:lastModifiedBy>
  <cp:revision>7</cp:revision>
  <cp:lastPrinted>2014-10-27T11:55:00Z</cp:lastPrinted>
  <dcterms:created xsi:type="dcterms:W3CDTF">2014-10-27T10:56:00Z</dcterms:created>
  <dcterms:modified xsi:type="dcterms:W3CDTF">2014-11-25T09:00:00Z</dcterms:modified>
</cp:coreProperties>
</file>